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376"/>
        <w:gridCol w:w="2655"/>
        <w:gridCol w:w="1809"/>
      </w:tblGrid>
      <w:tr w:rsidR="00B74D11" w:rsidTr="00B74D11">
        <w:trPr>
          <w:trHeight w:val="1641"/>
        </w:trPr>
        <w:tc>
          <w:tcPr>
            <w:tcW w:w="9180" w:type="dxa"/>
            <w:gridSpan w:val="4"/>
          </w:tcPr>
          <w:p w:rsidR="00B74D11" w:rsidRDefault="00DE278D">
            <w:pPr>
              <w:pStyle w:val="2"/>
              <w:tabs>
                <w:tab w:val="left" w:pos="2765"/>
              </w:tabs>
              <w:spacing w:before="360"/>
              <w:jc w:val="center"/>
              <w:rPr>
                <w:rFonts w:ascii="Times New Roman" w:hAnsi="Times New Roman" w:cs="Times New Roman"/>
                <w:i w:val="0"/>
                <w:noProof/>
              </w:rPr>
            </w:pPr>
            <w:r w:rsidRPr="00DE278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9pt;margin-top:-52.7pt;width:186.9pt;height:45pt;z-index:251658240" stroked="f">
                  <v:textbox style="mso-next-textbox:#_x0000_s1026">
                    <w:txbxContent>
                      <w:p w:rsidR="002E6398" w:rsidRDefault="002E6398" w:rsidP="00B74D1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B74D11">
              <w:rPr>
                <w:rFonts w:ascii="Times New Roman" w:hAnsi="Times New Roman" w:cs="Times New Roman"/>
                <w:i w:val="0"/>
                <w:noProof/>
              </w:rPr>
              <w:t>АДМИНИСТРАЦИЯ  ПЕРЕВОЗСКОГО СЕЛЬСКОГО ПОСЕЛЕНИЯ</w:t>
            </w:r>
          </w:p>
          <w:p w:rsidR="00B74D11" w:rsidRDefault="00B74D11">
            <w:pPr>
              <w:jc w:val="center"/>
              <w:rPr>
                <w:b/>
                <w:sz w:val="28"/>
                <w:szCs w:val="28"/>
              </w:rPr>
            </w:pPr>
          </w:p>
          <w:p w:rsidR="00B74D11" w:rsidRDefault="00B74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НОЛИНСКОГО РАЙОНА  КИРОВСКОЙ ОБЛАСТИ</w:t>
            </w:r>
          </w:p>
          <w:p w:rsidR="00B74D11" w:rsidRDefault="00B74D11">
            <w:pPr>
              <w:pStyle w:val="4"/>
              <w:tabs>
                <w:tab w:val="left" w:pos="2765"/>
              </w:tabs>
              <w:jc w:val="center"/>
              <w:rPr>
                <w:rFonts w:ascii="Times New Roman CYR" w:hAnsi="Times New Roman CYR"/>
                <w:b w:val="0"/>
                <w:sz w:val="32"/>
                <w:szCs w:val="32"/>
              </w:rPr>
            </w:pPr>
            <w:r>
              <w:rPr>
                <w:rFonts w:ascii="Times New Roman CYR" w:hAnsi="Times New Roman CYR"/>
                <w:b w:val="0"/>
                <w:sz w:val="32"/>
                <w:szCs w:val="32"/>
              </w:rPr>
              <w:t>ПОСТАНОВЛЕНИЕ</w:t>
            </w:r>
          </w:p>
          <w:p w:rsidR="00B74D11" w:rsidRDefault="00B74D11">
            <w:pPr>
              <w:rPr>
                <w:sz w:val="28"/>
                <w:szCs w:val="24"/>
              </w:rPr>
            </w:pPr>
          </w:p>
        </w:tc>
      </w:tr>
      <w:tr w:rsidR="00B74D11" w:rsidTr="00B74D11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D11" w:rsidRDefault="004630B0" w:rsidP="00586B9E">
            <w:pPr>
              <w:tabs>
                <w:tab w:val="left" w:pos="27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4D5C8E">
              <w:rPr>
                <w:sz w:val="32"/>
                <w:szCs w:val="32"/>
              </w:rPr>
              <w:t>.11.2024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D11" w:rsidRDefault="00B74D11">
            <w:pPr>
              <w:jc w:val="center"/>
              <w:rPr>
                <w:position w:val="-6"/>
                <w:sz w:val="32"/>
                <w:szCs w:val="32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D11" w:rsidRDefault="00B74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№</w:t>
            </w:r>
          </w:p>
        </w:tc>
        <w:tc>
          <w:tcPr>
            <w:tcW w:w="18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D11" w:rsidRDefault="004D5C8E">
            <w:pPr>
              <w:tabs>
                <w:tab w:val="left" w:pos="15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17293">
              <w:rPr>
                <w:sz w:val="32"/>
                <w:szCs w:val="32"/>
              </w:rPr>
              <w:t>7</w:t>
            </w:r>
          </w:p>
        </w:tc>
      </w:tr>
      <w:tr w:rsidR="00B74D11" w:rsidTr="00B74D11"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D11" w:rsidRDefault="00B74D1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Перевоз </w:t>
            </w:r>
          </w:p>
        </w:tc>
      </w:tr>
    </w:tbl>
    <w:p w:rsidR="00B74D11" w:rsidRDefault="00B74D11" w:rsidP="00B74D11"/>
    <w:p w:rsidR="00B74D11" w:rsidRDefault="00B74D11" w:rsidP="00B74D11"/>
    <w:p w:rsidR="00B74D11" w:rsidRDefault="00B74D11" w:rsidP="0058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586B9E" w:rsidRDefault="00B74D11" w:rsidP="0058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муниципального управления</w:t>
      </w:r>
    </w:p>
    <w:p w:rsidR="00B74D11" w:rsidRDefault="00B74D11" w:rsidP="0058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Перевозско</w:t>
      </w:r>
      <w:r w:rsidR="00586B9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сельско</w:t>
      </w:r>
      <w:r w:rsidR="004D5C8E">
        <w:rPr>
          <w:b/>
          <w:sz w:val="28"/>
          <w:szCs w:val="28"/>
        </w:rPr>
        <w:t>м поселении»  на 2025</w:t>
      </w:r>
      <w:r w:rsidR="00FC13A9">
        <w:rPr>
          <w:b/>
          <w:sz w:val="28"/>
          <w:szCs w:val="28"/>
        </w:rPr>
        <w:t>-2027</w:t>
      </w:r>
      <w:r w:rsidR="004D5C8E">
        <w:rPr>
          <w:b/>
          <w:sz w:val="28"/>
          <w:szCs w:val="28"/>
        </w:rPr>
        <w:t xml:space="preserve"> год</w:t>
      </w:r>
      <w:r w:rsidR="00FC13A9">
        <w:rPr>
          <w:b/>
          <w:sz w:val="28"/>
          <w:szCs w:val="28"/>
        </w:rPr>
        <w:t>ы</w:t>
      </w:r>
    </w:p>
    <w:p w:rsidR="00B74D11" w:rsidRDefault="00B74D11" w:rsidP="00B74D11">
      <w:pPr>
        <w:jc w:val="center"/>
        <w:rPr>
          <w:b/>
          <w:sz w:val="28"/>
          <w:szCs w:val="28"/>
        </w:rPr>
      </w:pPr>
    </w:p>
    <w:p w:rsidR="00B74D11" w:rsidRDefault="00B74D11" w:rsidP="00B74D11">
      <w:pPr>
        <w:rPr>
          <w:sz w:val="28"/>
          <w:szCs w:val="28"/>
        </w:rPr>
      </w:pPr>
    </w:p>
    <w:p w:rsidR="00B74D11" w:rsidRDefault="00B74D11" w:rsidP="00B74D1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администрации от 20.11.2013 № 61 «О разработке, реализации и оценке эффективности реализации муниципальных программ на территории Перевозского сельского поселения Нолин</w:t>
      </w:r>
      <w:r w:rsidR="004D5C8E">
        <w:rPr>
          <w:sz w:val="28"/>
          <w:szCs w:val="28"/>
        </w:rPr>
        <w:t>ского района Кировской области»</w:t>
      </w:r>
      <w:r>
        <w:rPr>
          <w:sz w:val="28"/>
          <w:szCs w:val="28"/>
        </w:rPr>
        <w:t>, администрация Перевозского сельского поселения ПОСТАНОВЛЯЕТ:</w:t>
      </w:r>
    </w:p>
    <w:p w:rsidR="00B74D11" w:rsidRDefault="00B74D11" w:rsidP="00B74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«Развитие муниципального управления в Перевозско</w:t>
      </w:r>
      <w:r w:rsidR="00CE15F9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CE15F9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CE15F9">
        <w:rPr>
          <w:sz w:val="28"/>
          <w:szCs w:val="28"/>
        </w:rPr>
        <w:t>и</w:t>
      </w:r>
      <w:r>
        <w:rPr>
          <w:sz w:val="28"/>
          <w:szCs w:val="28"/>
        </w:rPr>
        <w:t xml:space="preserve"> на 20</w:t>
      </w:r>
      <w:r w:rsidR="004D5C8E">
        <w:rPr>
          <w:sz w:val="28"/>
          <w:szCs w:val="28"/>
        </w:rPr>
        <w:t>2</w:t>
      </w:r>
      <w:r w:rsidR="003A31D9">
        <w:rPr>
          <w:sz w:val="28"/>
          <w:szCs w:val="28"/>
        </w:rPr>
        <w:t>5-2027</w:t>
      </w:r>
      <w:r w:rsidR="004D5C8E">
        <w:rPr>
          <w:sz w:val="28"/>
          <w:szCs w:val="28"/>
        </w:rPr>
        <w:t xml:space="preserve"> год</w:t>
      </w:r>
      <w:r w:rsidR="00FC13A9">
        <w:rPr>
          <w:sz w:val="28"/>
          <w:szCs w:val="28"/>
        </w:rPr>
        <w:t>ы</w:t>
      </w:r>
      <w:r>
        <w:rPr>
          <w:sz w:val="28"/>
          <w:szCs w:val="28"/>
        </w:rPr>
        <w:t>». Прилагается.</w:t>
      </w:r>
    </w:p>
    <w:p w:rsidR="00B74D11" w:rsidRDefault="00B74D11" w:rsidP="00B74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постановление администрации Перевозского сельского поселения от </w:t>
      </w:r>
      <w:r w:rsidR="004D5C8E" w:rsidRPr="001929E8">
        <w:rPr>
          <w:sz w:val="28"/>
          <w:szCs w:val="28"/>
        </w:rPr>
        <w:t>17.12.2019</w:t>
      </w:r>
      <w:r w:rsidRPr="001929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D5C8E">
        <w:rPr>
          <w:sz w:val="28"/>
          <w:szCs w:val="28"/>
        </w:rPr>
        <w:t>84</w:t>
      </w:r>
      <w:r>
        <w:rPr>
          <w:sz w:val="28"/>
          <w:szCs w:val="28"/>
        </w:rPr>
        <w:t xml:space="preserve"> «Об утверждении муниципальной программы  «Развитие  муниципального управления в администрации Перевоз</w:t>
      </w:r>
      <w:r w:rsidR="004D5C8E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>-20</w:t>
      </w:r>
      <w:r w:rsidR="004D5C8E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B74D11" w:rsidRDefault="00B74D11" w:rsidP="00B74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 1 января 20</w:t>
      </w:r>
      <w:r w:rsidR="004D5C8E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:rsidR="00B74D11" w:rsidRDefault="00B74D11" w:rsidP="00B74D1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74D11" w:rsidRDefault="00B74D11" w:rsidP="00B74D1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74D11" w:rsidRDefault="00B74D11" w:rsidP="00B74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D11" w:rsidRDefault="004D5C8E" w:rsidP="00B74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74D11">
        <w:rPr>
          <w:sz w:val="28"/>
          <w:szCs w:val="28"/>
        </w:rPr>
        <w:t xml:space="preserve"> администрации</w:t>
      </w:r>
    </w:p>
    <w:p w:rsidR="00B74D11" w:rsidRDefault="00B74D11" w:rsidP="00B74D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Перевозского сельского поселения    </w:t>
      </w:r>
      <w:r w:rsidR="00B81943">
        <w:rPr>
          <w:sz w:val="28"/>
          <w:szCs w:val="28"/>
        </w:rPr>
        <w:t xml:space="preserve">                                         </w:t>
      </w:r>
      <w:r w:rsidR="004D5C8E">
        <w:rPr>
          <w:sz w:val="28"/>
          <w:szCs w:val="28"/>
        </w:rPr>
        <w:t>А.А. Пятницкий</w:t>
      </w:r>
    </w:p>
    <w:p w:rsidR="00B74D11" w:rsidRDefault="00B74D11" w:rsidP="00B74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дело, бухгалтеру – финансисту</w:t>
      </w:r>
    </w:p>
    <w:p w:rsidR="00B74D11" w:rsidRDefault="00B74D11" w:rsidP="00B74D1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02C0" w:rsidRDefault="009902C0" w:rsidP="00CB26D5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sectPr w:rsidR="009902C0" w:rsidSect="00B74D11">
      <w:headerReference w:type="default" r:id="rId7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7B" w:rsidRDefault="00BF077B" w:rsidP="00B74D11">
      <w:r>
        <w:separator/>
      </w:r>
    </w:p>
  </w:endnote>
  <w:endnote w:type="continuationSeparator" w:id="1">
    <w:p w:rsidR="00BF077B" w:rsidRDefault="00BF077B" w:rsidP="00B7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7B" w:rsidRDefault="00BF077B" w:rsidP="00B74D11">
      <w:r>
        <w:separator/>
      </w:r>
    </w:p>
  </w:footnote>
  <w:footnote w:type="continuationSeparator" w:id="1">
    <w:p w:rsidR="00BF077B" w:rsidRDefault="00BF077B" w:rsidP="00B7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407"/>
      <w:docPartObj>
        <w:docPartGallery w:val="Page Numbers (Top of Page)"/>
        <w:docPartUnique/>
      </w:docPartObj>
    </w:sdtPr>
    <w:sdtContent>
      <w:p w:rsidR="002E6398" w:rsidRDefault="00DE278D">
        <w:pPr>
          <w:pStyle w:val="a7"/>
          <w:jc w:val="right"/>
        </w:pPr>
        <w:r>
          <w:fldChar w:fldCharType="begin"/>
        </w:r>
        <w:r w:rsidR="006F5D99">
          <w:instrText xml:space="preserve"> PAGE   \* MERGEFORMAT </w:instrText>
        </w:r>
        <w:r>
          <w:fldChar w:fldCharType="separate"/>
        </w:r>
        <w:r w:rsidR="00CB2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398" w:rsidRDefault="002E63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1CA11647"/>
    <w:multiLevelType w:val="hybridMultilevel"/>
    <w:tmpl w:val="D074A342"/>
    <w:lvl w:ilvl="0" w:tplc="A2E4A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A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A9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2F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A1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63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A4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0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E5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74A"/>
    <w:rsid w:val="00011456"/>
    <w:rsid w:val="0013174A"/>
    <w:rsid w:val="001929E8"/>
    <w:rsid w:val="002B6FCD"/>
    <w:rsid w:val="002E6398"/>
    <w:rsid w:val="00380209"/>
    <w:rsid w:val="00394F66"/>
    <w:rsid w:val="003A31D9"/>
    <w:rsid w:val="003A55A4"/>
    <w:rsid w:val="003B1FFF"/>
    <w:rsid w:val="00417293"/>
    <w:rsid w:val="00421A0F"/>
    <w:rsid w:val="00425CAF"/>
    <w:rsid w:val="004630B0"/>
    <w:rsid w:val="00495F92"/>
    <w:rsid w:val="004C3203"/>
    <w:rsid w:val="004D5C8E"/>
    <w:rsid w:val="00586B9E"/>
    <w:rsid w:val="005A2807"/>
    <w:rsid w:val="005B21E8"/>
    <w:rsid w:val="005E23B4"/>
    <w:rsid w:val="0066200D"/>
    <w:rsid w:val="006B20FF"/>
    <w:rsid w:val="006E02C3"/>
    <w:rsid w:val="006F3C4A"/>
    <w:rsid w:val="006F5D99"/>
    <w:rsid w:val="008F0B1D"/>
    <w:rsid w:val="00976F59"/>
    <w:rsid w:val="00985AB7"/>
    <w:rsid w:val="009902C0"/>
    <w:rsid w:val="009C3763"/>
    <w:rsid w:val="009D66BE"/>
    <w:rsid w:val="00A34D24"/>
    <w:rsid w:val="00A6611D"/>
    <w:rsid w:val="00B01B21"/>
    <w:rsid w:val="00B05C6E"/>
    <w:rsid w:val="00B20224"/>
    <w:rsid w:val="00B74D11"/>
    <w:rsid w:val="00B81943"/>
    <w:rsid w:val="00BA4012"/>
    <w:rsid w:val="00BB2315"/>
    <w:rsid w:val="00BF077B"/>
    <w:rsid w:val="00C071EC"/>
    <w:rsid w:val="00C738C4"/>
    <w:rsid w:val="00C7569D"/>
    <w:rsid w:val="00CA4DA9"/>
    <w:rsid w:val="00CA5E85"/>
    <w:rsid w:val="00CB26D5"/>
    <w:rsid w:val="00CE15F9"/>
    <w:rsid w:val="00D07504"/>
    <w:rsid w:val="00D62247"/>
    <w:rsid w:val="00DE278D"/>
    <w:rsid w:val="00EC03AB"/>
    <w:rsid w:val="00EF3BC0"/>
    <w:rsid w:val="00F408A3"/>
    <w:rsid w:val="00F64A13"/>
    <w:rsid w:val="00FC13A9"/>
    <w:rsid w:val="00FF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4D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D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74D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74D1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1"/>
    <w:basedOn w:val="a"/>
    <w:rsid w:val="00B74D1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B74D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4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4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74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74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4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E02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Бухгалтер</cp:lastModifiedBy>
  <cp:revision>2</cp:revision>
  <cp:lastPrinted>2019-12-27T13:05:00Z</cp:lastPrinted>
  <dcterms:created xsi:type="dcterms:W3CDTF">2024-11-28T10:43:00Z</dcterms:created>
  <dcterms:modified xsi:type="dcterms:W3CDTF">2024-11-28T10:43:00Z</dcterms:modified>
</cp:coreProperties>
</file>