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D0" w:rsidRPr="00046B05" w:rsidRDefault="00E670D0" w:rsidP="00E670D0">
      <w:pPr>
        <w:jc w:val="center"/>
        <w:rPr>
          <w:b/>
          <w:sz w:val="28"/>
          <w:szCs w:val="28"/>
        </w:rPr>
      </w:pPr>
      <w:r w:rsidRPr="00046B05">
        <w:rPr>
          <w:b/>
          <w:sz w:val="28"/>
          <w:szCs w:val="28"/>
        </w:rPr>
        <w:t>АДМИНИСТРАЦИЯ ПЕРЕВОЗСКОГО СЕЛЬСКОГО ПОСЕЛЕНИЯ</w:t>
      </w:r>
    </w:p>
    <w:p w:rsidR="00E670D0" w:rsidRPr="00046B05" w:rsidRDefault="00E670D0" w:rsidP="00E670D0">
      <w:pPr>
        <w:jc w:val="center"/>
        <w:rPr>
          <w:b/>
          <w:sz w:val="28"/>
          <w:szCs w:val="28"/>
        </w:rPr>
      </w:pPr>
    </w:p>
    <w:p w:rsidR="00E670D0" w:rsidRPr="00046B05" w:rsidRDefault="00E670D0" w:rsidP="00E670D0">
      <w:pPr>
        <w:jc w:val="center"/>
        <w:rPr>
          <w:b/>
          <w:sz w:val="28"/>
          <w:szCs w:val="28"/>
        </w:rPr>
      </w:pPr>
      <w:r w:rsidRPr="00046B05">
        <w:rPr>
          <w:b/>
          <w:sz w:val="28"/>
          <w:szCs w:val="28"/>
        </w:rPr>
        <w:t>НОЛИНСКОГО РАЙОНА КИРОВСКОЙ ОБЛАСТИ</w:t>
      </w:r>
    </w:p>
    <w:p w:rsidR="00E670D0" w:rsidRPr="00046B05" w:rsidRDefault="00E670D0" w:rsidP="00E670D0">
      <w:pPr>
        <w:jc w:val="center"/>
        <w:rPr>
          <w:sz w:val="28"/>
          <w:szCs w:val="28"/>
        </w:rPr>
      </w:pPr>
    </w:p>
    <w:p w:rsidR="00E670D0" w:rsidRPr="00046B05" w:rsidRDefault="00E670D0" w:rsidP="00E670D0">
      <w:pPr>
        <w:spacing w:after="360"/>
        <w:jc w:val="center"/>
        <w:rPr>
          <w:b/>
          <w:sz w:val="28"/>
          <w:szCs w:val="28"/>
        </w:rPr>
      </w:pPr>
      <w:r w:rsidRPr="00046B05">
        <w:rPr>
          <w:b/>
          <w:sz w:val="28"/>
          <w:szCs w:val="28"/>
        </w:rPr>
        <w:t>ПОСТАНОВЛЕНИЕ</w:t>
      </w:r>
    </w:p>
    <w:p w:rsidR="00E670D0" w:rsidRPr="00046B05" w:rsidRDefault="002A0EE5" w:rsidP="00E670D0">
      <w:pPr>
        <w:rPr>
          <w:sz w:val="28"/>
          <w:szCs w:val="28"/>
        </w:rPr>
      </w:pPr>
      <w:r>
        <w:rPr>
          <w:sz w:val="28"/>
          <w:szCs w:val="28"/>
        </w:rPr>
        <w:t>06.06.2025г</w:t>
      </w:r>
      <w:r w:rsidR="00E670D0">
        <w:rPr>
          <w:sz w:val="28"/>
          <w:szCs w:val="28"/>
        </w:rPr>
        <w:t>.</w:t>
      </w:r>
      <w:r w:rsidR="00E670D0" w:rsidRPr="00046B05">
        <w:rPr>
          <w:sz w:val="28"/>
          <w:szCs w:val="28"/>
        </w:rPr>
        <w:t xml:space="preserve">                                                                         </w:t>
      </w:r>
      <w:r w:rsidR="00E670D0">
        <w:rPr>
          <w:sz w:val="28"/>
          <w:szCs w:val="28"/>
        </w:rPr>
        <w:t xml:space="preserve">        </w:t>
      </w:r>
      <w:r w:rsidR="003A5548">
        <w:rPr>
          <w:sz w:val="28"/>
          <w:szCs w:val="28"/>
        </w:rPr>
        <w:t>№</w:t>
      </w:r>
      <w:r>
        <w:rPr>
          <w:sz w:val="28"/>
          <w:szCs w:val="28"/>
        </w:rPr>
        <w:t>34</w:t>
      </w:r>
      <w:bookmarkStart w:id="0" w:name="_GoBack"/>
      <w:bookmarkEnd w:id="0"/>
    </w:p>
    <w:p w:rsidR="00E670D0" w:rsidRPr="00046B05" w:rsidRDefault="00E670D0" w:rsidP="00E670D0">
      <w:pPr>
        <w:spacing w:after="480"/>
        <w:jc w:val="center"/>
        <w:rPr>
          <w:sz w:val="28"/>
          <w:szCs w:val="28"/>
        </w:rPr>
      </w:pPr>
      <w:r w:rsidRPr="00046B05">
        <w:rPr>
          <w:sz w:val="28"/>
          <w:szCs w:val="28"/>
        </w:rPr>
        <w:t>д. Перевоз</w:t>
      </w:r>
    </w:p>
    <w:p w:rsidR="00E670D0" w:rsidRPr="00046B05" w:rsidRDefault="00E670D0" w:rsidP="00E670D0">
      <w:pPr>
        <w:tabs>
          <w:tab w:val="left" w:pos="9214"/>
        </w:tabs>
        <w:spacing w:after="480" w:line="276" w:lineRule="auto"/>
        <w:ind w:right="282"/>
        <w:jc w:val="center"/>
        <w:rPr>
          <w:b/>
          <w:sz w:val="28"/>
          <w:szCs w:val="28"/>
        </w:rPr>
      </w:pPr>
      <w:r w:rsidRPr="00046B05">
        <w:rPr>
          <w:b/>
          <w:sz w:val="28"/>
          <w:szCs w:val="28"/>
        </w:rPr>
        <w:t>Об утверждении Плана мероприятий по противодействию коррупции в органах местного самоуправления Перевозс</w:t>
      </w:r>
      <w:r w:rsidR="003A5548">
        <w:rPr>
          <w:b/>
          <w:sz w:val="28"/>
          <w:szCs w:val="28"/>
        </w:rPr>
        <w:t>кого сельского поселения на 2025-2028</w:t>
      </w:r>
      <w:r w:rsidRPr="00046B05">
        <w:rPr>
          <w:b/>
          <w:sz w:val="28"/>
          <w:szCs w:val="28"/>
        </w:rPr>
        <w:t xml:space="preserve"> годы</w:t>
      </w:r>
    </w:p>
    <w:p w:rsidR="00E670D0" w:rsidRPr="00911A67" w:rsidRDefault="00E670D0" w:rsidP="00E670D0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 w:rsidRPr="00352E76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</w:t>
      </w:r>
      <w:r w:rsidRPr="009A103A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5</w:t>
      </w:r>
      <w:r w:rsidRPr="009A103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9A103A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18</w:t>
      </w:r>
      <w:r w:rsidRPr="009A103A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273-ФЗ</w:t>
      </w:r>
      <w:r w:rsidRPr="009A103A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9A103A">
        <w:rPr>
          <w:sz w:val="28"/>
          <w:szCs w:val="28"/>
        </w:rPr>
        <w:t xml:space="preserve"> противодействи</w:t>
      </w:r>
      <w:r>
        <w:rPr>
          <w:sz w:val="28"/>
          <w:szCs w:val="28"/>
        </w:rPr>
        <w:t>и</w:t>
      </w:r>
      <w:r w:rsidRPr="009A103A">
        <w:rPr>
          <w:sz w:val="28"/>
          <w:szCs w:val="28"/>
        </w:rPr>
        <w:t xml:space="preserve"> коррупции</w:t>
      </w:r>
      <w:r>
        <w:rPr>
          <w:sz w:val="28"/>
          <w:szCs w:val="28"/>
        </w:rPr>
        <w:t xml:space="preserve">», администрация Перевозского сельского поселения </w:t>
      </w:r>
      <w:r w:rsidRPr="00911A67">
        <w:rPr>
          <w:sz w:val="28"/>
          <w:szCs w:val="28"/>
        </w:rPr>
        <w:t>ПОСТАНОВЛЯЕТ:</w:t>
      </w:r>
    </w:p>
    <w:p w:rsidR="003A5548" w:rsidRPr="003A5548" w:rsidRDefault="003A5548" w:rsidP="003A5548">
      <w:pPr>
        <w:spacing w:line="360" w:lineRule="auto"/>
        <w:ind w:right="-185"/>
        <w:jc w:val="both"/>
        <w:rPr>
          <w:b/>
          <w:sz w:val="72"/>
          <w:szCs w:val="72"/>
        </w:rPr>
      </w:pPr>
      <w:r>
        <w:rPr>
          <w:sz w:val="28"/>
          <w:szCs w:val="28"/>
        </w:rPr>
        <w:t>1.</w:t>
      </w:r>
      <w:r w:rsidR="00E670D0" w:rsidRPr="003A5548">
        <w:rPr>
          <w:sz w:val="28"/>
          <w:szCs w:val="28"/>
        </w:rPr>
        <w:t>Утвердить План мероприятий по противодействию коррупции в органах местного самоуправления Перевозс</w:t>
      </w:r>
      <w:r w:rsidRPr="003A5548">
        <w:rPr>
          <w:sz w:val="28"/>
          <w:szCs w:val="28"/>
        </w:rPr>
        <w:t>кого сельского поселения на 2025-2028</w:t>
      </w:r>
      <w:r w:rsidR="00E670D0" w:rsidRPr="003A5548">
        <w:rPr>
          <w:sz w:val="28"/>
          <w:szCs w:val="28"/>
        </w:rPr>
        <w:t xml:space="preserve"> годы (Прилагается).</w:t>
      </w:r>
    </w:p>
    <w:p w:rsidR="003A5548" w:rsidRPr="003A5548" w:rsidRDefault="003A5548" w:rsidP="003A5548">
      <w:pPr>
        <w:spacing w:line="360" w:lineRule="auto"/>
        <w:ind w:right="-185"/>
        <w:jc w:val="both"/>
        <w:rPr>
          <w:b/>
          <w:sz w:val="72"/>
          <w:szCs w:val="72"/>
        </w:rPr>
      </w:pPr>
      <w:r>
        <w:rPr>
          <w:sz w:val="28"/>
          <w:szCs w:val="28"/>
        </w:rPr>
        <w:t>2.</w:t>
      </w:r>
      <w:r w:rsidRPr="003A5548">
        <w:rPr>
          <w:sz w:val="28"/>
          <w:szCs w:val="28"/>
        </w:rPr>
        <w:t>Считать утратившим силу постановление</w:t>
      </w:r>
      <w:r w:rsidRPr="003A5548">
        <w:rPr>
          <w:sz w:val="28"/>
          <w:szCs w:val="28"/>
        </w:rPr>
        <w:t xml:space="preserve"> администрации МО </w:t>
      </w:r>
      <w:r w:rsidRPr="003A5548">
        <w:rPr>
          <w:sz w:val="28"/>
          <w:szCs w:val="28"/>
        </w:rPr>
        <w:t>Перевозское сельское поселение</w:t>
      </w:r>
      <w:r w:rsidRPr="003A5548">
        <w:rPr>
          <w:sz w:val="28"/>
          <w:szCs w:val="28"/>
        </w:rPr>
        <w:t xml:space="preserve"> №13 от 14.02.2024г. «Об утверждении Плана мероприятий по противодействию коррупции в органах местного самоуправления Перевозского сельского поселения на 2024-2026 годы»</w:t>
      </w:r>
    </w:p>
    <w:p w:rsidR="003A5548" w:rsidRPr="003A5548" w:rsidRDefault="003A5548" w:rsidP="003A5548">
      <w:pPr>
        <w:spacing w:line="360" w:lineRule="auto"/>
        <w:ind w:right="-185"/>
        <w:jc w:val="both"/>
        <w:rPr>
          <w:b/>
          <w:sz w:val="72"/>
          <w:szCs w:val="72"/>
        </w:rPr>
      </w:pPr>
      <w:r>
        <w:rPr>
          <w:sz w:val="28"/>
          <w:szCs w:val="28"/>
        </w:rPr>
        <w:t>3.</w:t>
      </w:r>
      <w:r w:rsidR="00E670D0" w:rsidRPr="003A5548">
        <w:rPr>
          <w:sz w:val="28"/>
          <w:szCs w:val="28"/>
        </w:rPr>
        <w:t>Обнародовать настоящее постановление в Информационном бюллетене органов местного самоуправления Перевозского сельского поселения и разместит на официальном сайте администрации Перевозского сельского поселения в разделе «Противодействие коррупции».</w:t>
      </w:r>
    </w:p>
    <w:p w:rsidR="003A5548" w:rsidRPr="003A5548" w:rsidRDefault="003A5548" w:rsidP="003A5548">
      <w:pPr>
        <w:spacing w:line="360" w:lineRule="auto"/>
        <w:ind w:right="-185"/>
        <w:jc w:val="both"/>
        <w:rPr>
          <w:b/>
          <w:sz w:val="72"/>
          <w:szCs w:val="72"/>
        </w:rPr>
      </w:pPr>
      <w:r>
        <w:rPr>
          <w:sz w:val="28"/>
          <w:szCs w:val="28"/>
        </w:rPr>
        <w:t>4.</w:t>
      </w:r>
      <w:r w:rsidRPr="003A5548">
        <w:rPr>
          <w:sz w:val="28"/>
          <w:szCs w:val="28"/>
        </w:rPr>
        <w:t>Настоящее постановление вступает в силу с момента подписания и распространяется на правоотношения с 01.01.2025</w:t>
      </w:r>
      <w:r>
        <w:rPr>
          <w:sz w:val="28"/>
          <w:szCs w:val="28"/>
        </w:rPr>
        <w:t>г.</w:t>
      </w:r>
    </w:p>
    <w:p w:rsidR="003A5548" w:rsidRDefault="003A5548" w:rsidP="00E670D0">
      <w:pPr>
        <w:rPr>
          <w:sz w:val="28"/>
          <w:szCs w:val="28"/>
        </w:rPr>
      </w:pPr>
    </w:p>
    <w:p w:rsidR="003A5548" w:rsidRDefault="003A5548" w:rsidP="00E670D0">
      <w:pPr>
        <w:rPr>
          <w:sz w:val="28"/>
          <w:szCs w:val="28"/>
        </w:rPr>
      </w:pPr>
    </w:p>
    <w:p w:rsidR="00E670D0" w:rsidRPr="0067230E" w:rsidRDefault="00E670D0" w:rsidP="00E670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Pr="0067230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Pr="0067230E">
        <w:rPr>
          <w:sz w:val="28"/>
          <w:szCs w:val="28"/>
        </w:rPr>
        <w:t xml:space="preserve"> администрации</w:t>
      </w:r>
    </w:p>
    <w:p w:rsidR="00E670D0" w:rsidRDefault="00E670D0" w:rsidP="00E670D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Перевоз</w:t>
      </w:r>
      <w:r w:rsidRPr="0067230E">
        <w:rPr>
          <w:sz w:val="28"/>
          <w:szCs w:val="28"/>
        </w:rPr>
        <w:t xml:space="preserve">ского сельского поселения:                                        </w:t>
      </w:r>
      <w:r>
        <w:rPr>
          <w:sz w:val="28"/>
          <w:szCs w:val="28"/>
        </w:rPr>
        <w:t>А.А. Пятницкий</w:t>
      </w:r>
    </w:p>
    <w:p w:rsidR="00E670D0" w:rsidRDefault="00E670D0" w:rsidP="00E670D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157480</wp:posOffset>
                </wp:positionV>
                <wp:extent cx="6086475" cy="0"/>
                <wp:effectExtent l="9525" t="8255" r="952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.8pt;margin-top:12.4pt;width:47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gcTQIAAFQEAAAOAAAAZHJzL2Uyb0RvYy54bWysVM2O0zAQviPxDpbv3SQl7XajTRFKWi4L&#10;rLTLA7i201gktmV7m1YIaeEF9hF4BS4c+NE+Q/pGjN0fWLggRA6OnZn55puZzzl/um4btOLGCiVz&#10;nJzEGHFJFRNymePX1/PBBCPriGSkUZLneMMtfjp9/Oi80xkfqlo1jBsEINJmnc5x7ZzOosjSmrfE&#10;nijNJRgrZVri4GiWETOkA/S2iYZxPI46ZZg2inJr4Wu5M+JpwK8qTt2rqrLcoSbHwM2F1YR14ddo&#10;ek6ypSG6FnRPg/wDi5YICUmPUCVxBN0Y8QdUK6hRVlXuhKo2UlUlKA81QDVJ/Fs1VzXRPNQCzbH6&#10;2Cb7/2Dpy9WlQYLB7DCSpIUR9R+3t9u7/nv/aXuHtu/7e1i2H7a3/ef+W/+1v++/oMT3rdM2g/BC&#10;XhpfOV3LK32h6BuLpCpqIpc88L/eaAANEdGDEH+wGrIvuheKgQ+5cSo0cV2Z1kNCe9A6zGpznBVf&#10;O0Th4ziejNPTEUb0YItIdgjUxrrnXLXIb3JsnSFiWbtCSQmKUCYJacjqwjooBAIPAT6rVHPRNEEY&#10;jURdjs9Gw1EIsKoRzBu9mzXLRdEYtCJeWuHxXQGwB25G3UgWwGpO2Gy/d0Q0uz34N9LjQWFAZ7/b&#10;aeftWXw2m8wm6SAdjmeDNC7LwbN5kQ7G8+R0VD4pi6JM3nlqSZrVgjEuPbuDjpP073Syv1E7BR6V&#10;fGxD9BA9lAhkD+9AOkzWD3Mni4Vim0vju+GHDNINzvtr5u/Gr+fg9fNnMP0BAAD//wMAUEsDBBQA&#10;BgAIAAAAIQDBpaMT3QAAAAgBAAAPAAAAZHJzL2Rvd25yZXYueG1sTI/BbsIwEETvlfoP1lbiUoFD&#10;CqgJcRBC6qHHAlKvJl6StPE6ih2S8vVdxKE97sxo9k22GW0jLtj52pGC+SwCgVQ4U1Op4Hh4m76C&#10;8EGT0Y0jVPCDHjb540OmU+MG+sDLPpSCS8inWkEVQptK6YsKrfYz1yKxd3ad1YHPrpSm0wOX20bG&#10;UbSSVtfEHyrd4q7C4nvfWwXo++U82ia2PL5fh+fP+Po1tAelJk/jdg0i4Bj+wnDDZ3TImenkejJe&#10;NAqmLytOKogXvID9ZLlIQJzugswz+X9A/gsAAP//AwBQSwECLQAUAAYACAAAACEAtoM4kv4AAADh&#10;AQAAEwAAAAAAAAAAAAAAAAAAAAAAW0NvbnRlbnRfVHlwZXNdLnhtbFBLAQItABQABgAIAAAAIQA4&#10;/SH/1gAAAJQBAAALAAAAAAAAAAAAAAAAAC8BAABfcmVscy8ucmVsc1BLAQItABQABgAIAAAAIQBY&#10;qFgcTQIAAFQEAAAOAAAAAAAAAAAAAAAAAC4CAABkcnMvZTJvRG9jLnhtbFBLAQItABQABgAIAAAA&#10;IQDBpaMT3QAAAAgBAAAPAAAAAAAAAAAAAAAAAKcEAABkcnMvZG93bnJldi54bWxQSwUGAAAAAAQA&#10;BADzAAAAsQUAAAAA&#10;"/>
            </w:pict>
          </mc:Fallback>
        </mc:AlternateContent>
      </w:r>
    </w:p>
    <w:p w:rsidR="00E670D0" w:rsidRPr="00946D92" w:rsidRDefault="00E670D0" w:rsidP="00E670D0">
      <w:pPr>
        <w:rPr>
          <w:sz w:val="28"/>
          <w:szCs w:val="28"/>
        </w:rPr>
      </w:pPr>
      <w:r>
        <w:rPr>
          <w:sz w:val="28"/>
          <w:szCs w:val="28"/>
        </w:rPr>
        <w:t>Разослать: дело, Прокуратура, сайт, ИБ</w:t>
      </w:r>
    </w:p>
    <w:p w:rsidR="00E670D0" w:rsidRDefault="00E670D0"/>
    <w:sectPr w:rsidR="00E6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0979"/>
    <w:multiLevelType w:val="hybridMultilevel"/>
    <w:tmpl w:val="7FB60B58"/>
    <w:lvl w:ilvl="0" w:tplc="4A1A4D0E">
      <w:start w:val="4"/>
      <w:numFmt w:val="decimal"/>
      <w:lvlText w:val="%1."/>
      <w:lvlJc w:val="left"/>
      <w:pPr>
        <w:ind w:left="1425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1D6DE7"/>
    <w:multiLevelType w:val="hybridMultilevel"/>
    <w:tmpl w:val="B06CB574"/>
    <w:lvl w:ilvl="0" w:tplc="DF82064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6132A"/>
    <w:multiLevelType w:val="hybridMultilevel"/>
    <w:tmpl w:val="24BEEE5A"/>
    <w:lvl w:ilvl="0" w:tplc="B34C225E">
      <w:start w:val="1"/>
      <w:numFmt w:val="decimal"/>
      <w:lvlText w:val="%1."/>
      <w:lvlJc w:val="left"/>
      <w:pPr>
        <w:ind w:left="1425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D0"/>
    <w:rsid w:val="002A0EE5"/>
    <w:rsid w:val="003A5548"/>
    <w:rsid w:val="00E670D0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0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5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0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5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</dc:creator>
  <cp:lastModifiedBy>specialist</cp:lastModifiedBy>
  <cp:revision>3</cp:revision>
  <cp:lastPrinted>2025-06-06T06:05:00Z</cp:lastPrinted>
  <dcterms:created xsi:type="dcterms:W3CDTF">2025-06-06T06:13:00Z</dcterms:created>
  <dcterms:modified xsi:type="dcterms:W3CDTF">2025-06-06T06:14:00Z</dcterms:modified>
</cp:coreProperties>
</file>